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F60390" w14:paraId="573323A3" w14:textId="77777777" w:rsidTr="00B32B5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7BF240" w14:textId="6DEBAD89" w:rsidR="00F60390" w:rsidRDefault="00F60390" w:rsidP="00D82754">
            <w:pPr>
              <w:keepNext/>
              <w:jc w:val="center"/>
              <w:rPr>
                <w:i/>
                <w:color w:val="595959"/>
              </w:rPr>
            </w:pPr>
          </w:p>
          <w:p w14:paraId="490975EA" w14:textId="77777777" w:rsidR="00F60390" w:rsidRDefault="00F60390" w:rsidP="00D82754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0AFD64BB" w14:textId="77777777" w:rsidR="00F60390" w:rsidRPr="00032D94" w:rsidRDefault="00F60390" w:rsidP="00D82754">
            <w:pPr>
              <w:keepNext/>
              <w:rPr>
                <w:sz w:val="11"/>
                <w:szCs w:val="18"/>
              </w:rPr>
            </w:pPr>
            <w:r>
              <w:rPr>
                <w:b/>
                <w:color w:val="0D5F78"/>
              </w:rPr>
              <w:t xml:space="preserve">Județul   </w:t>
            </w:r>
            <w:r>
              <w:t xml:space="preserve">  </w:t>
            </w:r>
          </w:p>
          <w:p w14:paraId="360E21CA" w14:textId="77777777" w:rsidR="00F60390" w:rsidRPr="00025631" w:rsidRDefault="00F60390" w:rsidP="00D82754">
            <w:pPr>
              <w:keepNext/>
              <w:rPr>
                <w:rFonts w:asciiTheme="majorHAnsi" w:hAnsiTheme="majorHAnsi" w:cstheme="majorHAnsi"/>
              </w:rPr>
            </w:pPr>
            <w:r>
              <w:t xml:space="preserve">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</w:rPr>
              <w:t>ALBA</w:t>
            </w:r>
          </w:p>
        </w:tc>
      </w:tr>
      <w:tr w:rsidR="00B32B57" w14:paraId="6D3C91C3" w14:textId="77777777" w:rsidTr="00B32B57">
        <w:trPr>
          <w:cantSplit/>
          <w:trHeight w:val="510"/>
        </w:trPr>
        <w:tc>
          <w:tcPr>
            <w:tcW w:w="1606" w:type="dxa"/>
            <w:vMerge/>
          </w:tcPr>
          <w:p w14:paraId="5FEB1B93" w14:textId="77777777" w:rsidR="00B32B57" w:rsidRDefault="00B32B57" w:rsidP="00B32B57"/>
        </w:tc>
        <w:tc>
          <w:tcPr>
            <w:tcW w:w="8030" w:type="dxa"/>
            <w:gridSpan w:val="3"/>
            <w:shd w:val="clear" w:color="auto" w:fill="F0F0F0"/>
          </w:tcPr>
          <w:p w14:paraId="5D80E307" w14:textId="77777777" w:rsidR="00B32B57" w:rsidRPr="00006396" w:rsidRDefault="00B32B57" w:rsidP="00B32B57">
            <w:pPr>
              <w:keepNext/>
              <w:rPr>
                <w:lang w:val="fr-FR"/>
              </w:rPr>
            </w:pPr>
            <w:r w:rsidRPr="00006396">
              <w:rPr>
                <w:b/>
                <w:color w:val="0D5F78"/>
                <w:lang w:val="fr-FR"/>
              </w:rPr>
              <w:t xml:space="preserve">Inspectoratul de Stat în </w:t>
            </w:r>
            <w:r>
              <w:rPr>
                <w:b/>
                <w:color w:val="0D5F78"/>
                <w:lang w:val="fr-FR"/>
              </w:rPr>
              <w:t>C</w:t>
            </w:r>
            <w:r w:rsidRPr="00006396">
              <w:rPr>
                <w:b/>
                <w:color w:val="0D5F78"/>
                <w:lang w:val="fr-FR"/>
              </w:rPr>
              <w:t>o</w:t>
            </w:r>
            <w:r>
              <w:rPr>
                <w:b/>
                <w:color w:val="0D5F78"/>
                <w:lang w:val="fr-FR"/>
              </w:rPr>
              <w:t>nstrucții – Inspectoratul Teritorial în Construcții</w:t>
            </w:r>
          </w:p>
          <w:p w14:paraId="2DB754CA" w14:textId="0F662AB4" w:rsidR="00B32B57" w:rsidRPr="00025631" w:rsidRDefault="00B32B57" w:rsidP="00B32B57">
            <w:pPr>
              <w:keepNext/>
              <w:rPr>
                <w:rFonts w:asciiTheme="majorHAnsi" w:hAnsiTheme="majorHAnsi" w:cstheme="majorHAnsi"/>
                <w:b/>
                <w:bCs/>
                <w:lang w:val="ro-RO"/>
              </w:rPr>
            </w:pPr>
          </w:p>
        </w:tc>
      </w:tr>
      <w:tr w:rsidR="00F60390" w14:paraId="3AEFC7A6" w14:textId="77777777" w:rsidTr="00B32B57">
        <w:trPr>
          <w:cantSplit/>
          <w:trHeight w:val="510"/>
        </w:trPr>
        <w:tc>
          <w:tcPr>
            <w:tcW w:w="1606" w:type="dxa"/>
            <w:vMerge/>
          </w:tcPr>
          <w:p w14:paraId="47B0D183" w14:textId="77777777" w:rsidR="00F60390" w:rsidRDefault="00F60390" w:rsidP="00D82754"/>
        </w:tc>
        <w:tc>
          <w:tcPr>
            <w:tcW w:w="2409" w:type="dxa"/>
            <w:shd w:val="clear" w:color="auto" w:fill="F0F0F0"/>
          </w:tcPr>
          <w:p w14:paraId="6562692D" w14:textId="77777777" w:rsidR="00F60390" w:rsidRPr="00F801F2" w:rsidRDefault="00F60390" w:rsidP="00D82754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14:paraId="0B69D458" w14:textId="410D6426" w:rsidR="00F60390" w:rsidRPr="00025631" w:rsidRDefault="00F60390" w:rsidP="00D82754">
            <w:pPr>
              <w:keepNext/>
              <w:rPr>
                <w:rFonts w:asciiTheme="majorHAnsi" w:hAnsiTheme="majorHAnsi" w:cstheme="majorHAnsi"/>
                <w:b/>
                <w:bCs/>
                <w:lang w:val="fr-FR"/>
              </w:rPr>
            </w:pPr>
            <w:r>
              <w:rPr>
                <w:lang w:val="fr-FR"/>
              </w:rPr>
              <w:t xml:space="preserve">         </w:t>
            </w:r>
            <w:r w:rsidR="00B32B57"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4613423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603E425" w14:textId="360C7657" w:rsidR="00F60390" w:rsidRPr="00025631" w:rsidRDefault="00F60390" w:rsidP="00D82754">
            <w:pPr>
              <w:keepNext/>
              <w:rPr>
                <w:rFonts w:asciiTheme="majorHAnsi" w:hAnsiTheme="majorHAnsi" w:cstheme="majorHAnsi"/>
                <w:bCs/>
                <w:sz w:val="16"/>
                <w:szCs w:val="24"/>
              </w:rPr>
            </w:pPr>
            <w:r>
              <w:rPr>
                <w:b/>
                <w:color w:val="0D5F78"/>
              </w:rPr>
              <w:t xml:space="preserve">Adresa oficială                </w:t>
            </w:r>
            <w:r w:rsidR="00B32B57">
              <w:rPr>
                <w:rFonts w:asciiTheme="majorHAnsi" w:hAnsiTheme="majorHAnsi" w:cstheme="majorHAnsi"/>
                <w:bCs/>
                <w:sz w:val="18"/>
                <w:szCs w:val="28"/>
              </w:rPr>
              <w:t>B-dul Ferdinand I, nr. 24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 xml:space="preserve"> </w:t>
            </w:r>
            <w:r w:rsidRPr="00025631">
              <w:rPr>
                <w:rFonts w:asciiTheme="majorHAnsi" w:hAnsiTheme="majorHAnsi" w:cstheme="majorHAnsi"/>
                <w:bCs/>
                <w:i/>
                <w:sz w:val="18"/>
                <w:szCs w:val="28"/>
              </w:rPr>
              <w:t xml:space="preserve">· 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>5101</w:t>
            </w:r>
            <w:r w:rsidR="00B32B57">
              <w:rPr>
                <w:rFonts w:asciiTheme="majorHAnsi" w:hAnsiTheme="majorHAnsi" w:cstheme="majorHAnsi"/>
                <w:bCs/>
                <w:sz w:val="18"/>
                <w:szCs w:val="28"/>
              </w:rPr>
              <w:t>14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 xml:space="preserve"> Alba Iulia</w:t>
            </w:r>
          </w:p>
          <w:p w14:paraId="0E5457C8" w14:textId="77777777" w:rsidR="00F60390" w:rsidRDefault="00F60390" w:rsidP="00D82754">
            <w:pPr>
              <w:keepNext/>
            </w:pPr>
            <w:r>
              <w:rPr>
                <w:i/>
                <w:color w:val="7A7A7A"/>
              </w:rPr>
              <w:t xml:space="preserve">sediul · telefon · e-mail       </w:t>
            </w:r>
          </w:p>
          <w:p w14:paraId="54B83C57" w14:textId="1B0BD044" w:rsidR="00F60390" w:rsidRPr="00025631" w:rsidRDefault="00F60390" w:rsidP="00D82754">
            <w:pPr>
              <w:keepNext/>
              <w:rPr>
                <w:rFonts w:asciiTheme="majorHAnsi" w:hAnsiTheme="majorHAnsi" w:cstheme="majorHAnsi"/>
              </w:rPr>
            </w:pP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                                   </w:t>
            </w:r>
            <w:r>
              <w:rPr>
                <w:rFonts w:asciiTheme="majorHAnsi" w:hAnsiTheme="majorHAnsi" w:cstheme="majorHAnsi"/>
                <w:sz w:val="18"/>
                <w:szCs w:val="28"/>
              </w:rPr>
              <w:t xml:space="preserve">    </w:t>
            </w: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tel. 0258 </w:t>
            </w:r>
            <w:r w:rsidR="00B32B57">
              <w:rPr>
                <w:rFonts w:asciiTheme="majorHAnsi" w:hAnsiTheme="majorHAnsi" w:cstheme="majorHAnsi"/>
                <w:sz w:val="18"/>
                <w:szCs w:val="28"/>
              </w:rPr>
              <w:t>738206</w:t>
            </w: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 </w:t>
            </w:r>
            <w:r w:rsidRPr="00025631">
              <w:rPr>
                <w:rFonts w:asciiTheme="majorHAnsi" w:hAnsiTheme="majorHAnsi" w:cstheme="majorHAnsi"/>
                <w:iCs/>
                <w:sz w:val="18"/>
                <w:szCs w:val="28"/>
              </w:rPr>
              <w:t xml:space="preserve">· </w:t>
            </w:r>
            <w:r w:rsidR="00B32B57">
              <w:rPr>
                <w:rFonts w:asciiTheme="majorHAnsi" w:hAnsiTheme="majorHAnsi" w:cstheme="majorHAnsi"/>
                <w:iCs/>
                <w:sz w:val="18"/>
                <w:szCs w:val="28"/>
              </w:rPr>
              <w:t>alba</w:t>
            </w:r>
            <w:r w:rsidRPr="00025631">
              <w:rPr>
                <w:rFonts w:asciiTheme="majorHAnsi" w:hAnsiTheme="majorHAnsi" w:cstheme="majorHAnsi"/>
                <w:iCs/>
                <w:sz w:val="18"/>
                <w:szCs w:val="28"/>
              </w:rPr>
              <w:t>@</w:t>
            </w:r>
            <w:r w:rsidR="00B32B57">
              <w:rPr>
                <w:rFonts w:asciiTheme="majorHAnsi" w:hAnsiTheme="majorHAnsi" w:cstheme="majorHAnsi"/>
                <w:iCs/>
                <w:sz w:val="18"/>
                <w:szCs w:val="28"/>
              </w:rPr>
              <w:t>isc.gov.ro</w:t>
            </w:r>
          </w:p>
        </w:tc>
      </w:tr>
      <w:tr w:rsidR="00F60390" w14:paraId="75303C44" w14:textId="77777777" w:rsidTr="00B32B57">
        <w:trPr>
          <w:cantSplit/>
          <w:trHeight w:val="510"/>
        </w:trPr>
        <w:tc>
          <w:tcPr>
            <w:tcW w:w="1606" w:type="dxa"/>
            <w:vMerge/>
          </w:tcPr>
          <w:p w14:paraId="1BCAF051" w14:textId="77777777" w:rsidR="00F60390" w:rsidRDefault="00F60390" w:rsidP="00D82754"/>
        </w:tc>
        <w:tc>
          <w:tcPr>
            <w:tcW w:w="4818" w:type="dxa"/>
            <w:gridSpan w:val="2"/>
            <w:shd w:val="clear" w:color="auto" w:fill="F0F0F0"/>
          </w:tcPr>
          <w:p w14:paraId="53721211" w14:textId="77777777" w:rsidR="00F60390" w:rsidRDefault="00F60390" w:rsidP="00D82754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A2BEA52" w14:textId="77777777" w:rsidR="00F60390" w:rsidRDefault="00F60390" w:rsidP="00D8275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1C924F4" w14:textId="77777777" w:rsidR="00F60390" w:rsidRDefault="00F60390" w:rsidP="00D82754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7C9B8452" w14:textId="77777777" w:rsidR="00F60390" w:rsidRDefault="00F60390" w:rsidP="00D82754">
            <w:pPr>
              <w:keepNext/>
            </w:pPr>
          </w:p>
        </w:tc>
      </w:tr>
      <w:tr w:rsidR="00F60390" w:rsidRPr="0021562A" w14:paraId="44A83BE5" w14:textId="77777777" w:rsidTr="00B32B5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684EDEB" w14:textId="77777777" w:rsidR="00F60390" w:rsidRPr="00F801F2" w:rsidRDefault="00F60390" w:rsidP="00D82754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B5567D" w:rsidRDefault="00000000">
      <w:pPr>
        <w:spacing w:before="140" w:after="40"/>
        <w:jc w:val="center"/>
        <w:rPr>
          <w:sz w:val="28"/>
          <w:szCs w:val="28"/>
        </w:rPr>
      </w:pPr>
      <w:r w:rsidRPr="00B5567D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E6757A" w14:paraId="37740068" w14:textId="77777777">
        <w:trPr>
          <w:cantSplit/>
          <w:trHeight w:val="510"/>
        </w:trPr>
        <w:tc>
          <w:tcPr>
            <w:tcW w:w="9636" w:type="dxa"/>
          </w:tcPr>
          <w:p w14:paraId="2804ABDC" w14:textId="343AD70D" w:rsidR="00A11ECC" w:rsidRPr="00E6757A" w:rsidRDefault="00A11ECC">
            <w:pPr>
              <w:keepNext/>
              <w:rPr>
                <w:lang w:val="fr-FR"/>
              </w:rPr>
            </w:pPr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E6757A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11AB6E27" w:rsidR="00A11ECC" w:rsidRPr="00E6757A" w:rsidRDefault="00781DFE">
            <w:pPr>
              <w:spacing w:line="228" w:lineRule="auto"/>
              <w:rPr>
                <w:lang w:val="fr-FR"/>
              </w:rPr>
            </w:pPr>
            <w:r w:rsidRPr="00895605">
              <w:rPr>
                <w:lang w:val="fr-FR"/>
              </w:rPr>
              <w:t xml:space="preserve">Cererea va fi adresată către conducerea Inspectoratului </w:t>
            </w:r>
            <w:r>
              <w:rPr>
                <w:lang w:val="fr-FR"/>
              </w:rPr>
              <w:t>Teritorial în Construcții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B5567D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B5567D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Denumirea lucrării, capacitatea și categoria de lucrări din autorizație</w:t>
            </w:r>
          </w:p>
          <w:p w14:paraId="11F220EB" w14:textId="77777777" w:rsidR="00781DFE" w:rsidRPr="00C25235" w:rsidRDefault="00781DFE" w:rsidP="00781DFE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>Se noteaz</w:t>
            </w:r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B5567D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B5567D" w:rsidRDefault="00000000">
            <w:pPr>
              <w:rPr>
                <w:lang w:val="fr-FR"/>
              </w:rPr>
            </w:pPr>
            <w:r w:rsidRPr="00B5567D">
              <w:rPr>
                <w:b/>
                <w:color w:val="0D5F78"/>
                <w:lang w:val="fr-FR"/>
              </w:rPr>
              <w:t>în valoare de (lei)</w:t>
            </w:r>
          </w:p>
          <w:p w14:paraId="1A278680" w14:textId="7EB2A9EB" w:rsidR="00A11ECC" w:rsidRPr="00B5567D" w:rsidRDefault="00781DFE">
            <w:pPr>
              <w:rPr>
                <w:lang w:val="fr-FR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63EF26CC" w14:textId="77777777" w:rsidR="00A11ECC" w:rsidRPr="00B5567D" w:rsidRDefault="00A11ECC">
      <w:pPr>
        <w:spacing w:line="168" w:lineRule="auto"/>
        <w:rPr>
          <w:lang w:val="fr-FR"/>
        </w:rPr>
      </w:pPr>
    </w:p>
    <w:p w14:paraId="504C3BAB" w14:textId="7646A303" w:rsidR="00A11ECC" w:rsidRDefault="00E6757A" w:rsidP="00E6757A">
      <w:pPr>
        <w:tabs>
          <w:tab w:val="center" w:pos="4819"/>
          <w:tab w:val="left" w:pos="7608"/>
        </w:tabs>
        <w:spacing w:before="140" w:after="40"/>
      </w:pPr>
      <w:r w:rsidRPr="00B5567D">
        <w:rPr>
          <w:b/>
          <w:sz w:val="34"/>
          <w:lang w:val="fr-FR"/>
        </w:rPr>
        <w:tab/>
      </w:r>
      <w:r>
        <w:rPr>
          <w:b/>
          <w:sz w:val="34"/>
        </w:rPr>
        <w:t>ADUC LA CUNOȘTINȚĂ</w:t>
      </w:r>
      <w:r>
        <w:rPr>
          <w:b/>
          <w:sz w:val="34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vor începe lucrările de construcții autorizate</w:t>
            </w:r>
          </w:p>
          <w:p w14:paraId="3DC112F4" w14:textId="77777777" w:rsidR="00A11ECC" w:rsidRDefault="00000000">
            <w:r>
              <w:rPr>
                <w:i/>
                <w:color w:val="7A7A7A"/>
              </w:rPr>
              <w:t>pentru imobilul de mai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 w:rsidTr="00B5567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 w:rsidTr="00B5567D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 w:rsidTr="00B5567D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 w:rsidTr="00B5567D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 w:rsidTr="00B5567D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Număr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14:paraId="7E6F0197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10F4124E" w14:textId="3BE58885" w:rsidR="00F81D1D" w:rsidRDefault="00F81D1D" w:rsidP="00DE7AC0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F81D1D" w:rsidRPr="00895605" w14:paraId="3C3BEA56" w14:textId="77777777" w:rsidTr="00F81D1D">
        <w:trPr>
          <w:cantSplit/>
          <w:trHeight w:val="70"/>
        </w:trPr>
        <w:tc>
          <w:tcPr>
            <w:tcW w:w="9636" w:type="dxa"/>
          </w:tcPr>
          <w:p w14:paraId="039CF419" w14:textId="703B8D50" w:rsidR="00F81D1D" w:rsidRPr="00B5567D" w:rsidRDefault="00F81D1D" w:rsidP="00F81D1D">
            <w:pPr>
              <w:pStyle w:val="ListParagraph"/>
              <w:numPr>
                <w:ilvl w:val="0"/>
                <w:numId w:val="10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r w:rsidRPr="00B5567D">
              <w:rPr>
                <w:b/>
                <w:color w:val="0D5F78"/>
              </w:rPr>
              <w:t xml:space="preserve">Dovada achitării cotei de 0,1% din valoarea lucrărilor autorizate, în conformitate cu prevederile art.143 din Codul amenajării teritoriului, urbanismului şi construcţiilor, în vigoare de la 25.08.2026.  </w:t>
            </w:r>
          </w:p>
          <w:p w14:paraId="374D0879" w14:textId="77777777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se anexează în copie</w:t>
            </w:r>
            <w:r>
              <w:rPr>
                <w:i/>
                <w:color w:val="7A7A7A"/>
                <w:lang w:val="fr-FR"/>
              </w:rPr>
              <w:t>;</w:t>
            </w:r>
          </w:p>
          <w:p w14:paraId="7DBC4F52" w14:textId="35B71975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</w:p>
        </w:tc>
      </w:tr>
    </w:tbl>
    <w:p w14:paraId="6199AE4C" w14:textId="77777777" w:rsidR="00F81D1D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5AC6DDA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5FC07745" w14:textId="4867FEE9" w:rsidR="00F81D1D" w:rsidRPr="00B5567D" w:rsidRDefault="00F81D1D" w:rsidP="00DE7AC0">
            <w:pPr>
              <w:keepNext/>
              <w:rPr>
                <w:lang w:val="fr-FR"/>
              </w:rPr>
            </w:pPr>
            <w:r w:rsidRPr="00B5567D">
              <w:rPr>
                <w:b/>
                <w:sz w:val="16"/>
                <w:lang w:val="fr-FR"/>
              </w:rPr>
              <w:lastRenderedPageBreak/>
              <w:t>6. OBIECTIV FINANȚAT DIN PROGRAME DE INVESTIȚII, DUPĂ CAZ</w:t>
            </w:r>
          </w:p>
        </w:tc>
      </w:tr>
      <w:tr w:rsidR="00F81D1D" w:rsidRPr="00B5567D" w14:paraId="381B46A4" w14:textId="77777777" w:rsidTr="00DE7AC0">
        <w:trPr>
          <w:cantSplit/>
          <w:trHeight w:val="510"/>
        </w:trPr>
        <w:tc>
          <w:tcPr>
            <w:tcW w:w="9636" w:type="dxa"/>
          </w:tcPr>
          <w:p w14:paraId="72FF3196" w14:textId="77777777" w:rsidR="00F81D1D" w:rsidRPr="00B5567D" w:rsidRDefault="00F81D1D" w:rsidP="00DE7AC0">
            <w:pPr>
              <w:rPr>
                <w:lang w:val="fr-FR"/>
              </w:rPr>
            </w:pPr>
          </w:p>
          <w:p w14:paraId="431E4F30" w14:textId="77777777"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</w:t>
            </w:r>
            <w:r w:rsidRPr="00B5567D">
              <w:rPr>
                <w:lang w:val="fr-FR"/>
              </w:rPr>
              <w:t>PNRR (Planul Național de Redresare și Reziliență)</w:t>
            </w:r>
          </w:p>
          <w:p w14:paraId="7CD0BC7A" w14:textId="77777777"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>☐ PNDL (Planul Național de Dezvoltare Locală)</w:t>
            </w:r>
          </w:p>
          <w:p w14:paraId="6EDB7E91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PNIAS (Programul Național de investiții Anghel Saligny)</w:t>
            </w:r>
          </w:p>
          <w:p w14:paraId="75937064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PNDR (Programul Național de Dezvoltare Rurală)</w:t>
            </w:r>
          </w:p>
          <w:p w14:paraId="344BA5F0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(Programul Operațional Regional)</w:t>
            </w:r>
          </w:p>
          <w:p w14:paraId="5529BA88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(Programul Operațional Infrastructură Mare)</w:t>
            </w:r>
          </w:p>
          <w:p w14:paraId="3CE5E526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 CCRSR (Programul național de consolidare a clădirilor cu risc seismic ridicat)</w:t>
            </w:r>
          </w:p>
          <w:p w14:paraId="5A94B24D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PCLSCN (Programul de construcții de locuințe sociale și de necessitate)</w:t>
            </w:r>
          </w:p>
          <w:p w14:paraId="15892977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(Programul național multianual privind creșterea performanței energetice a blocurilor de locuințe)</w:t>
            </w:r>
          </w:p>
          <w:p w14:paraId="4A086683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 Mihail Cantacuzino (Programul național de investiții pentru consolidarea spitalelor „Mihail Cantacuzino”)</w:t>
            </w:r>
          </w:p>
          <w:p w14:paraId="3F5196D7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CNI – MDLPA Program Național de Construcții de Interes Public sau Social</w:t>
            </w:r>
          </w:p>
          <w:p w14:paraId="38149B7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ANL – MDLPA Programe de construcții de locuințe</w:t>
            </w:r>
          </w:p>
          <w:p w14:paraId="099DB4A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CNAIR – Ministerul Transporturilor și Infrastructurii</w:t>
            </w:r>
          </w:p>
          <w:p w14:paraId="0228EF0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Alt program de investiții: </w:t>
            </w:r>
          </w:p>
          <w:p w14:paraId="77675A8D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51574A">
              <w:rPr>
                <w:i/>
                <w:color w:val="7A7A7A"/>
                <w:lang w:val="fr-FR"/>
              </w:rPr>
              <w:t>Numele programului de investiții</w:t>
            </w:r>
            <w:r w:rsidRPr="00B5567D">
              <w:rPr>
                <w:sz w:val="16"/>
                <w:lang w:val="fr-FR"/>
              </w:rPr>
              <w:t xml:space="preserve">            .</w:t>
            </w:r>
          </w:p>
          <w:p w14:paraId="5309C018" w14:textId="77777777" w:rsidR="00F81D1D" w:rsidRPr="00B5567D" w:rsidRDefault="00F81D1D" w:rsidP="00DE7AC0">
            <w:pPr>
              <w:rPr>
                <w:lang w:val="fr-FR"/>
              </w:rPr>
            </w:pPr>
          </w:p>
        </w:tc>
      </w:tr>
    </w:tbl>
    <w:p w14:paraId="0971C6F7" w14:textId="77777777" w:rsidR="00F81D1D" w:rsidRPr="00895605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F81D1D" w14:paraId="01F5E6BD" w14:textId="77777777" w:rsidTr="00DE7AC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EAACD9" w14:textId="343F8E69" w:rsidR="00F81D1D" w:rsidRDefault="00F81D1D" w:rsidP="00DE7AC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F81D1D" w14:paraId="6B54386A" w14:textId="77777777" w:rsidTr="00DE7AC0">
        <w:trPr>
          <w:cantSplit/>
          <w:trHeight w:val="510"/>
        </w:trPr>
        <w:tc>
          <w:tcPr>
            <w:tcW w:w="1606" w:type="dxa"/>
          </w:tcPr>
          <w:p w14:paraId="51A19556" w14:textId="77777777" w:rsidR="00F81D1D" w:rsidRDefault="00F81D1D" w:rsidP="00DE7AC0">
            <w:r>
              <w:rPr>
                <w:b/>
                <w:color w:val="0D5F78"/>
              </w:rPr>
              <w:t>Data</w:t>
            </w:r>
          </w:p>
          <w:p w14:paraId="3EEAD252" w14:textId="77777777" w:rsidR="00F81D1D" w:rsidRDefault="00F81D1D" w:rsidP="00DE7AC0"/>
        </w:tc>
        <w:tc>
          <w:tcPr>
            <w:tcW w:w="4818" w:type="dxa"/>
          </w:tcPr>
          <w:p w14:paraId="5193689B" w14:textId="77777777" w:rsidR="00F81D1D" w:rsidRDefault="00F81D1D" w:rsidP="00DE7AC0">
            <w:r>
              <w:rPr>
                <w:b/>
                <w:color w:val="0D5F78"/>
              </w:rPr>
              <w:t>Titularul autorizației</w:t>
            </w:r>
          </w:p>
          <w:p w14:paraId="1F20F3D4" w14:textId="77777777" w:rsidR="00F81D1D" w:rsidRDefault="00F81D1D" w:rsidP="00DE7AC0"/>
        </w:tc>
        <w:tc>
          <w:tcPr>
            <w:tcW w:w="3212" w:type="dxa"/>
          </w:tcPr>
          <w:p w14:paraId="4E36C69C" w14:textId="77777777" w:rsidR="00F81D1D" w:rsidRDefault="00F81D1D" w:rsidP="00DE7AC0">
            <w:r>
              <w:rPr>
                <w:b/>
                <w:color w:val="0D5F78"/>
              </w:rPr>
              <w:t>Semnătura</w:t>
            </w:r>
          </w:p>
          <w:p w14:paraId="266E2A29" w14:textId="77777777" w:rsidR="00F81D1D" w:rsidRDefault="00F81D1D" w:rsidP="00DE7AC0"/>
        </w:tc>
      </w:tr>
    </w:tbl>
    <w:p w14:paraId="19052C54" w14:textId="77777777" w:rsidR="00F81D1D" w:rsidRDefault="00F81D1D" w:rsidP="00F81D1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E4578A2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768242B1" w14:textId="77777777" w:rsidR="00F81D1D" w:rsidRPr="00895605" w:rsidRDefault="00F81D1D" w:rsidP="00DE7AC0">
            <w:pPr>
              <w:spacing w:line="228" w:lineRule="auto"/>
              <w:rPr>
                <w:lang w:val="fr-FR"/>
              </w:rPr>
            </w:pPr>
            <w:r w:rsidRPr="00895605">
              <w:rPr>
                <w:lang w:val="fr-FR"/>
              </w:rPr>
              <w:t>Formularul se anexează la autorizația de construire / desființare în două exemplare. Titularul autorizației este obligat să păstreze pe șantier un exemplar al acestei înștiințări, cu numărul și data înregistrării la inspectoratul teritorial în construcții.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C6294" w14:textId="77777777" w:rsidR="000F5D09" w:rsidRDefault="000F5D09">
      <w:r>
        <w:separator/>
      </w:r>
    </w:p>
  </w:endnote>
  <w:endnote w:type="continuationSeparator" w:id="0">
    <w:p w14:paraId="71716296" w14:textId="77777777" w:rsidR="000F5D09" w:rsidRDefault="000F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165E002" w:rsidR="00A11ECC" w:rsidRDefault="00000000">
    <w:pPr>
      <w:pStyle w:val="Footer"/>
      <w:tabs>
        <w:tab w:val="right" w:pos="9639"/>
      </w:tabs>
    </w:pPr>
    <w:r>
      <w:rPr>
        <w:color w:val="595959"/>
      </w:rPr>
      <w:t>F_A_0</w:t>
    </w:r>
    <w:r w:rsidR="00B5567D">
      <w:rPr>
        <w:color w:val="595959"/>
      </w:rPr>
      <w:t>9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EDC0A" w14:textId="77777777" w:rsidR="000F5D09" w:rsidRDefault="000F5D09">
      <w:r>
        <w:separator/>
      </w:r>
    </w:p>
  </w:footnote>
  <w:footnote w:type="continuationSeparator" w:id="0">
    <w:p w14:paraId="33A52F38" w14:textId="77777777" w:rsidR="000F5D09" w:rsidRDefault="000F5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C70C5" w14:textId="670DCF53" w:rsidR="00B5567D" w:rsidRDefault="00B5567D">
    <w:pPr>
      <w:pStyle w:val="Header"/>
      <w:rPr>
        <w:color w:val="595959"/>
      </w:rPr>
    </w:pPr>
    <w:r>
      <w:rPr>
        <w:color w:val="595959"/>
      </w:rPr>
      <w:t>F_A_09 · versiunea 1.0</w:t>
    </w:r>
  </w:p>
  <w:p w14:paraId="4369B0D9" w14:textId="77777777" w:rsidR="00B5567D" w:rsidRDefault="00B556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  <w:num w:numId="10" w16cid:durableId="7789108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4793"/>
    <w:rsid w:val="000F5D09"/>
    <w:rsid w:val="00123DA8"/>
    <w:rsid w:val="0015074B"/>
    <w:rsid w:val="001C4912"/>
    <w:rsid w:val="00227FAB"/>
    <w:rsid w:val="00271790"/>
    <w:rsid w:val="0029639D"/>
    <w:rsid w:val="002A5ABA"/>
    <w:rsid w:val="00326F90"/>
    <w:rsid w:val="006E037C"/>
    <w:rsid w:val="00781DFE"/>
    <w:rsid w:val="00A11ECC"/>
    <w:rsid w:val="00AA1D8D"/>
    <w:rsid w:val="00B32B57"/>
    <w:rsid w:val="00B47730"/>
    <w:rsid w:val="00B54A8D"/>
    <w:rsid w:val="00B5567D"/>
    <w:rsid w:val="00C35C5D"/>
    <w:rsid w:val="00C93562"/>
    <w:rsid w:val="00CB0664"/>
    <w:rsid w:val="00E15231"/>
    <w:rsid w:val="00E41F03"/>
    <w:rsid w:val="00E61A6B"/>
    <w:rsid w:val="00E6757A"/>
    <w:rsid w:val="00F60390"/>
    <w:rsid w:val="00F74426"/>
    <w:rsid w:val="00F81D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472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Baciu Silvia</cp:lastModifiedBy>
  <cp:revision>4</cp:revision>
  <dcterms:created xsi:type="dcterms:W3CDTF">2026-08-24T15:14:00Z</dcterms:created>
  <dcterms:modified xsi:type="dcterms:W3CDTF">2026-10-02T06:53:00Z</dcterms:modified>
  <cp:category/>
</cp:coreProperties>
</file>